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0DAAD" w14:textId="77777777" w:rsidR="00BF1E6D" w:rsidRDefault="00BF1E6D" w:rsidP="00BF1E6D">
      <w:r w:rsidRPr="00420AAE">
        <w:rPr>
          <w:noProof/>
        </w:rPr>
        <w:drawing>
          <wp:anchor distT="0" distB="0" distL="114300" distR="114300" simplePos="0" relativeHeight="251678720" behindDoc="0" locked="0" layoutInCell="1" allowOverlap="1" wp14:anchorId="36560545" wp14:editId="1D14FA57">
            <wp:simplePos x="0" y="0"/>
            <wp:positionH relativeFrom="column">
              <wp:posOffset>-217610</wp:posOffset>
            </wp:positionH>
            <wp:positionV relativeFrom="paragraph">
              <wp:posOffset>-345000</wp:posOffset>
            </wp:positionV>
            <wp:extent cx="1602984" cy="907812"/>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2984" cy="90781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14:anchorId="48D4A004" wp14:editId="200B8D13">
                <wp:simplePos x="0" y="0"/>
                <wp:positionH relativeFrom="column">
                  <wp:posOffset>1235075</wp:posOffset>
                </wp:positionH>
                <wp:positionV relativeFrom="paragraph">
                  <wp:posOffset>0</wp:posOffset>
                </wp:positionV>
                <wp:extent cx="3206115" cy="539750"/>
                <wp:effectExtent l="0" t="0" r="0" b="7620"/>
                <wp:wrapThrough wrapText="bothSides">
                  <wp:wrapPolygon edited="0">
                    <wp:start x="171" y="0"/>
                    <wp:lineTo x="171" y="21290"/>
                    <wp:lineTo x="21219" y="21290"/>
                    <wp:lineTo x="21219" y="0"/>
                    <wp:lineTo x="171" y="0"/>
                  </wp:wrapPolygon>
                </wp:wrapThrough>
                <wp:docPr id="8" name="Text Box 8"/>
                <wp:cNvGraphicFramePr/>
                <a:graphic xmlns:a="http://schemas.openxmlformats.org/drawingml/2006/main">
                  <a:graphicData uri="http://schemas.microsoft.com/office/word/2010/wordprocessingShape">
                    <wps:wsp>
                      <wps:cNvSpPr txBox="1"/>
                      <wps:spPr>
                        <a:xfrm>
                          <a:off x="0" y="0"/>
                          <a:ext cx="3206115" cy="539750"/>
                        </a:xfrm>
                        <a:prstGeom prst="rect">
                          <a:avLst/>
                        </a:prstGeom>
                        <a:noFill/>
                        <a:ln>
                          <a:noFill/>
                        </a:ln>
                        <a:effectLst/>
                      </wps:spPr>
                      <wps:txbx>
                        <w:txbxContent>
                          <w:p w14:paraId="4F375DFF" w14:textId="77777777" w:rsidR="00BF1E6D" w:rsidRPr="005B2CEB" w:rsidRDefault="00BF1E6D" w:rsidP="00BF1E6D">
                            <w:pPr>
                              <w:jc w:val="center"/>
                              <w:rPr>
                                <w:rFonts w:ascii="Kissy Hugs" w:hAnsi="Kissy Hugs"/>
                                <w:color w:val="538135" w:themeColor="accent6"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2CEB">
                              <w:rPr>
                                <w:rFonts w:ascii="Kissy Hugs" w:hAnsi="Kissy Hugs"/>
                                <w:color w:val="538135" w:themeColor="accent6"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Kid</w:t>
                            </w:r>
                            <w:r w:rsidRPr="005B2CEB">
                              <w:rPr>
                                <w:rFonts w:ascii="Kissy Hugs" w:eastAsia="Calibri" w:hAnsi="Kissy Hugs" w:cs="Calibri"/>
                                <w:color w:val="538135" w:themeColor="accent6"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2CEB">
                              <w:rPr>
                                <w:rFonts w:ascii="Kissy Hugs" w:hAnsi="Kissy Hugs"/>
                                <w:color w:val="538135" w:themeColor="accent6"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Korner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8" o:spid="_x0000_s1036" type="#_x0000_t202" style="position:absolute;margin-left:97.25pt;margin-top:0;width:252.45pt;height:4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4zLgIAAF4EAAAOAAAAZHJzL2Uyb0RvYy54bWysVMlu2zAQvRfoPxC817IcO4tgOXATuCgQ&#10;JAHsImeaoiwB4lKStuR+fR8pb0l7KnqhZuNwZt4bTe872ZCdsK7WKqfpYEiJUFwXtdrk9Mdq8eWW&#10;EueZKlijlcjpXjh6P/v8adqaTIx0pZtCWIIkymWtyWnlvcmSxPFKSOYG2ggFZ6mtZB6q3SSFZS2y&#10;yyYZDYfXSattYazmwjlYH3snncX8ZSm4fylLJzxpcorafDxtPNfhTGZTlm0sM1XND2Wwf6hCslrh&#10;0VOqR+YZ2dr6j1Sy5lY7XfoB1zLRZVlzEXtAN+nwQzfLihkRe8FwnDmNyf2/tPx592pJXeQUQCkm&#10;AdFKdJ581R25DdNpjcsQtDQI8x3MQPlodzCGprvSyvBFOwR+zHl/mm1IxmG8Gg2v03RCCYdvcnV3&#10;M4nDT863jXX+m9CSBCGnFtjFkbLdk/OoBKHHkPCY0ou6aSJ+jXpnQGBvEZEAh9uhkb7gIPlu3cW2&#10;01hGMK11sUeTVvckcYYvalTyxJx/ZRasQF9gun/BUTa6zak+SJRU2v76mz3EAyx4KWnBspy6n1tm&#10;BSXNdwUY79LxONAyKuPJzQiKvfSsLz1qKx80iJxipwyPYoj3zVEsrZZvWIh5eBUupjjezqk/ig++&#10;5z4Wiov5PAaBiIb5J7U0PKQOowxzXnVvzJoDGB4wPusjH1n2AZM+Ntx0Zr71QCYCdp4q0AsKSBxx&#10;PCxc2JJLPUadfwuz3wAAAP//AwBQSwMEFAAGAAgAAAAhANdIC9fbAAAABwEAAA8AAABkcnMvZG93&#10;bnJldi54bWxMj81OwzAQhO9IvIO1lbhRu6ipmhCnqviROHChhLsbL3HUeB3FbpO+PcsJjqMZzXxT&#10;7mbfiwuOsQukYbVUIJCaYDtqNdSfr/dbEDEZsqYPhBquGGFX3d6UprBhog+8HFIruIRiYTS4lIZC&#10;ytg49CYuw4DE3ncYvUksx1ba0Uxc7nv5oNRGetMRLzgz4JPD5nQ4ew0p2f3qWr/4+PY1vz9PTjWZ&#10;qbW+W8z7RxAJ5/QXhl98RoeKmY7hTDaKnnW+zjiqgR+xvcnzNYijhm2mQFal/M9f/QAAAP//AwBQ&#10;SwECLQAUAAYACAAAACEAtoM4kv4AAADhAQAAEwAAAAAAAAAAAAAAAAAAAAAAW0NvbnRlbnRfVHlw&#10;ZXNdLnhtbFBLAQItABQABgAIAAAAIQA4/SH/1gAAAJQBAAALAAAAAAAAAAAAAAAAAC8BAABfcmVs&#10;cy8ucmVsc1BLAQItABQABgAIAAAAIQB7/94zLgIAAF4EAAAOAAAAAAAAAAAAAAAAAC4CAABkcnMv&#10;ZTJvRG9jLnhtbFBLAQItABQABgAIAAAAIQDXSAvX2wAAAAcBAAAPAAAAAAAAAAAAAAAAAIgEAABk&#10;cnMvZG93bnJldi54bWxQSwUGAAAAAAQABADzAAAAkAUAAAAA&#10;" filled="f" stroked="f">
                <v:textbox style="mso-fit-shape-to-text:t">
                  <w:txbxContent>
                    <w:p w14:paraId="4F375DFF" w14:textId="77777777" w:rsidR="00BF1E6D" w:rsidRPr="005B2CEB" w:rsidRDefault="00BF1E6D" w:rsidP="00BF1E6D">
                      <w:pPr>
                        <w:jc w:val="center"/>
                        <w:rPr>
                          <w:rFonts w:ascii="Kissy Hugs" w:hAnsi="Kissy Hugs"/>
                          <w:color w:val="538135" w:themeColor="accent6"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2CEB">
                        <w:rPr>
                          <w:rFonts w:ascii="Kissy Hugs" w:hAnsi="Kissy Hugs"/>
                          <w:color w:val="538135" w:themeColor="accent6"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Kid</w:t>
                      </w:r>
                      <w:r w:rsidRPr="005B2CEB">
                        <w:rPr>
                          <w:rFonts w:ascii="Kissy Hugs" w:eastAsia="Calibri" w:hAnsi="Kissy Hugs" w:cs="Calibri"/>
                          <w:color w:val="538135" w:themeColor="accent6"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B2CEB">
                        <w:rPr>
                          <w:rFonts w:ascii="Kissy Hugs" w:hAnsi="Kissy Hugs"/>
                          <w:color w:val="538135" w:themeColor="accent6"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Korner</w:t>
                      </w:r>
                    </w:p>
                  </w:txbxContent>
                </v:textbox>
                <w10:wrap type="through"/>
              </v:shape>
            </w:pict>
          </mc:Fallback>
        </mc:AlternateContent>
      </w:r>
    </w:p>
    <w:p w14:paraId="36820DBE" w14:textId="59108168" w:rsidR="00BF1E6D" w:rsidRPr="00775BFF" w:rsidRDefault="001E5559" w:rsidP="00BF1E6D">
      <w:r>
        <w:rPr>
          <w:noProof/>
        </w:rPr>
        <mc:AlternateContent>
          <mc:Choice Requires="wps">
            <w:drawing>
              <wp:anchor distT="0" distB="0" distL="114300" distR="114300" simplePos="0" relativeHeight="251673600" behindDoc="0" locked="0" layoutInCell="1" allowOverlap="1" wp14:anchorId="139D87FD" wp14:editId="0C6D86BB">
                <wp:simplePos x="0" y="0"/>
                <wp:positionH relativeFrom="column">
                  <wp:posOffset>-290945</wp:posOffset>
                </wp:positionH>
                <wp:positionV relativeFrom="paragraph">
                  <wp:posOffset>512139</wp:posOffset>
                </wp:positionV>
                <wp:extent cx="4648200" cy="2286941"/>
                <wp:effectExtent l="0" t="0" r="25400" b="24765"/>
                <wp:wrapNone/>
                <wp:docPr id="11" name="Text Box 11"/>
                <wp:cNvGraphicFramePr/>
                <a:graphic xmlns:a="http://schemas.openxmlformats.org/drawingml/2006/main">
                  <a:graphicData uri="http://schemas.microsoft.com/office/word/2010/wordprocessingShape">
                    <wps:wsp>
                      <wps:cNvSpPr txBox="1"/>
                      <wps:spPr>
                        <a:xfrm>
                          <a:off x="0" y="0"/>
                          <a:ext cx="4648200" cy="2286941"/>
                        </a:xfrm>
                        <a:prstGeom prst="rect">
                          <a:avLst/>
                        </a:prstGeom>
                        <a:noFill/>
                        <a:ln w="25400" cmpd="sng">
                          <a:solidFill>
                            <a:schemeClr val="accent6">
                              <a:lumMod val="75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FB293F7" w14:textId="77777777" w:rsidR="00BF1E6D" w:rsidRPr="003E614D" w:rsidRDefault="00BF1E6D" w:rsidP="00BF1E6D">
                            <w:pPr>
                              <w:rPr>
                                <w:b/>
                                <w:sz w:val="28"/>
                              </w:rPr>
                            </w:pPr>
                            <w:r w:rsidRPr="003E614D">
                              <w:rPr>
                                <w:b/>
                                <w:sz w:val="28"/>
                              </w:rPr>
                              <w:t>Questions for Kids</w:t>
                            </w:r>
                          </w:p>
                          <w:p w14:paraId="60E36071" w14:textId="77777777" w:rsidR="00BF1E6D" w:rsidRPr="00037144" w:rsidRDefault="00BF1E6D" w:rsidP="00BF1E6D">
                            <w:pPr>
                              <w:rPr>
                                <w:i/>
                                <w:sz w:val="20"/>
                                <w:szCs w:val="20"/>
                              </w:rPr>
                            </w:pPr>
                            <w:r w:rsidRPr="00037144">
                              <w:rPr>
                                <w:i/>
                                <w:sz w:val="20"/>
                                <w:szCs w:val="20"/>
                              </w:rPr>
                              <w:t>If you have children, here are some questions you can go over with them.</w:t>
                            </w:r>
                          </w:p>
                          <w:p w14:paraId="0DF7B69B" w14:textId="77777777" w:rsidR="00BF1E6D" w:rsidRDefault="00BF1E6D" w:rsidP="00BF1E6D">
                            <w:pPr>
                              <w:rPr>
                                <w:sz w:val="18"/>
                                <w:szCs w:val="18"/>
                              </w:rPr>
                            </w:pPr>
                          </w:p>
                          <w:p w14:paraId="73250CD5" w14:textId="31E25AF5" w:rsidR="007E101D" w:rsidRPr="001E5559" w:rsidRDefault="002921B9" w:rsidP="007E101D">
                            <w:pPr>
                              <w:pStyle w:val="ListParagraph"/>
                              <w:numPr>
                                <w:ilvl w:val="0"/>
                                <w:numId w:val="7"/>
                              </w:numPr>
                              <w:rPr>
                                <w:sz w:val="22"/>
                                <w:szCs w:val="22"/>
                              </w:rPr>
                            </w:pPr>
                            <w:r>
                              <w:rPr>
                                <w:sz w:val="22"/>
                                <w:szCs w:val="22"/>
                              </w:rPr>
                              <w:t xml:space="preserve">Do you have chores? Do you think some chores are more important than others? Why or why not? </w:t>
                            </w:r>
                          </w:p>
                          <w:p w14:paraId="6F6A2DE1" w14:textId="77777777" w:rsidR="007E101D" w:rsidRPr="001E5559" w:rsidRDefault="007E101D" w:rsidP="007E101D">
                            <w:pPr>
                              <w:rPr>
                                <w:sz w:val="22"/>
                                <w:szCs w:val="22"/>
                              </w:rPr>
                            </w:pPr>
                          </w:p>
                          <w:p w14:paraId="576EFD29" w14:textId="67BF0C13" w:rsidR="007E101D" w:rsidRPr="001E5559" w:rsidRDefault="002921B9" w:rsidP="007E101D">
                            <w:pPr>
                              <w:pStyle w:val="ListParagraph"/>
                              <w:numPr>
                                <w:ilvl w:val="0"/>
                                <w:numId w:val="7"/>
                              </w:numPr>
                              <w:rPr>
                                <w:sz w:val="22"/>
                                <w:szCs w:val="22"/>
                              </w:rPr>
                            </w:pPr>
                            <w:r>
                              <w:rPr>
                                <w:sz w:val="22"/>
                                <w:szCs w:val="22"/>
                              </w:rPr>
                              <w:t>God asked Stephen to do many things to help spread the Gospel. What can you do to show others God’s love?</w:t>
                            </w:r>
                          </w:p>
                          <w:p w14:paraId="57F2E170" w14:textId="77777777" w:rsidR="007E101D" w:rsidRPr="001E5559" w:rsidRDefault="007E101D" w:rsidP="007E101D">
                            <w:pPr>
                              <w:rPr>
                                <w:sz w:val="22"/>
                                <w:szCs w:val="22"/>
                              </w:rPr>
                            </w:pPr>
                          </w:p>
                          <w:p w14:paraId="273F2CB7" w14:textId="77777777" w:rsidR="002921B9" w:rsidRPr="001E5559" w:rsidRDefault="002921B9" w:rsidP="002921B9">
                            <w:pPr>
                              <w:pStyle w:val="ListParagraph"/>
                              <w:numPr>
                                <w:ilvl w:val="0"/>
                                <w:numId w:val="7"/>
                              </w:numPr>
                              <w:rPr>
                                <w:sz w:val="22"/>
                                <w:szCs w:val="22"/>
                              </w:rPr>
                            </w:pPr>
                            <w:r w:rsidRPr="001E5559">
                              <w:rPr>
                                <w:sz w:val="22"/>
                                <w:szCs w:val="22"/>
                              </w:rPr>
                              <w:t>Stephen stayed with God and had a close friendship with Him. God helped Stephen do amazing things. What do you think would happen to you if you stayed with God and had a close friendship with Him?</w:t>
                            </w:r>
                          </w:p>
                          <w:p w14:paraId="1ACB8CAC" w14:textId="77777777" w:rsidR="00BF1E6D" w:rsidRPr="0048416C" w:rsidRDefault="00BF1E6D" w:rsidP="00BF1E6D">
                            <w:pPr>
                              <w:pStyle w:val="ListParagraph"/>
                              <w:rPr>
                                <w:color w:val="538135" w:themeColor="accent6" w:themeShade="BF"/>
                                <w14:textOutline w14:w="38100" w14:cap="rnd" w14:cmpd="tri" w14:algn="ctr">
                                  <w14:solidFill>
                                    <w14:srgbClr w14:val="F2633C"/>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7" type="#_x0000_t202" style="position:absolute;margin-left:-22.9pt;margin-top:40.35pt;width:366pt;height:180.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2wsAIAAOMFAAAOAAAAZHJzL2Uyb0RvYy54bWysVN9P2zAQfp+0/8Hy+0hbhQIVKeqomCYx&#10;QIOJZ9exm2i2z7PdJt1fz9lJ2o5tD0x7Sey77359vrvLq1YrshXO12AKOj4ZUSIMh7I264J+e7r5&#10;cE6JD8yUTIERBd0JT6/m799dNnYmJlCBKoUj6MT4WWMLWoVgZ1nmeSU08ydghUGlBKdZwKtbZ6Vj&#10;DXrXKpuMRtOsAVdaB1x4j9Jlp6Tz5F9KwcO9lF4EogqKuYX0dem7it9sfslma8dsVfM+DfYPWWhW&#10;Gwy6d7VkgZGNq39zpWvuwIMMJxx0BlLWXKQasJrx6FU1jxWzItWC5Hi7p8n/P7f8bvvgSF3i240p&#10;MUzjGz2JNpCP0BIUIT+N9TOEPVoEhhbliB3kHoWx7FY6Hf9YEEE9Mr3bsxu9cRTm0/wcn4wSjrrJ&#10;5Hx6kSc/2cHcOh8+CdAkHgrq8PkSq2x76wOmgtABEqMZuKmVSk+oDGnQ62meAmiLBXmzTsYeVF1G&#10;YDRJjSWulSNbhi3BOBcmTBNObfQXKDv52ekIHXUR9yYp/i/eYjJL5qvOyO/8EkJvpUwMJ1IL9slH&#10;IjvC0inslIgYZb4KiU+QePtrjgNVCR1REit6i2GPP2T1FuOuDrRIkcGEvbGuDbiO5zizB2rL70PK&#10;ssMjfUd1x2NoV+3Qe32jraDcYZ856CbVW35TI8m3zIcH5nA0sX9w3YR7/EgF+ObQnyipwP38kzzi&#10;cWJQS0mDo46t8WPDnKBEfTY4SxfjPI+7IV3y07MJXtyxZnWsMRt9Ddg6OC6YXTpGfFDDUTrQz7iV&#10;FjEqqpjhGLugYTheh24B4VbjYrFIINwGloVb82h5dB1pjs311D4zZ/txCDhJdzAsBTZ7NRUdNloa&#10;WGwCyDqNTCS6Y7V/ANwkqZP7rRdX1fE9oQ67ef4CAAD//wMAUEsDBBQABgAIAAAAIQCO2h7X3wAA&#10;AAoBAAAPAAAAZHJzL2Rvd25yZXYueG1sTI/BasMwEETvhf6D2EIvJZETHMc4XodSmmtDk3yAbG1s&#10;U2tlLCVy/77qqT0OM8y8KfezGcSdJtdbRlgtExDEjdU9twiX82GRg3BesVaDZUL4Jgf76vGhVIW2&#10;gT/pfvKtiCXsCoXQeT8WUrqmI6Pc0o7E0bvaySgf5dRKPakQy80g10mSSaN6jgudGumto+brdDMI&#10;1zDr4C/H80tYfbzrvt5sD8cR8flpft2B8DT7vzD84kd0qCJTbW+snRgQFukmonuEPNmCiIEsz9Yg&#10;aoQ0TXKQVSn/X6h+AAAA//8DAFBLAQItABQABgAIAAAAIQC2gziS/gAAAOEBAAATAAAAAAAAAAAA&#10;AAAAAAAAAABbQ29udGVudF9UeXBlc10ueG1sUEsBAi0AFAAGAAgAAAAhADj9If/WAAAAlAEAAAsA&#10;AAAAAAAAAAAAAAAALwEAAF9yZWxzLy5yZWxzUEsBAi0AFAAGAAgAAAAhAMOkHbCwAgAA4wUAAA4A&#10;AAAAAAAAAAAAAAAALgIAAGRycy9lMm9Eb2MueG1sUEsBAi0AFAAGAAgAAAAhAI7aHtffAAAACgEA&#10;AA8AAAAAAAAAAAAAAAAACgUAAGRycy9kb3ducmV2LnhtbFBLBQYAAAAABAAEAPMAAAAWBgAAAAA=&#10;" filled="f" strokecolor="#538135 [2409]" strokeweight="2pt">
                <v:stroke dashstyle="1 1"/>
                <v:textbox>
                  <w:txbxContent>
                    <w:p w14:paraId="5FB293F7" w14:textId="77777777" w:rsidR="00BF1E6D" w:rsidRPr="003E614D" w:rsidRDefault="00BF1E6D" w:rsidP="00BF1E6D">
                      <w:pPr>
                        <w:rPr>
                          <w:b/>
                          <w:sz w:val="28"/>
                        </w:rPr>
                      </w:pPr>
                      <w:r w:rsidRPr="003E614D">
                        <w:rPr>
                          <w:b/>
                          <w:sz w:val="28"/>
                        </w:rPr>
                        <w:t>Questions for Kids</w:t>
                      </w:r>
                    </w:p>
                    <w:p w14:paraId="60E36071" w14:textId="77777777" w:rsidR="00BF1E6D" w:rsidRPr="00037144" w:rsidRDefault="00BF1E6D" w:rsidP="00BF1E6D">
                      <w:pPr>
                        <w:rPr>
                          <w:i/>
                          <w:sz w:val="20"/>
                          <w:szCs w:val="20"/>
                        </w:rPr>
                      </w:pPr>
                      <w:r w:rsidRPr="00037144">
                        <w:rPr>
                          <w:i/>
                          <w:sz w:val="20"/>
                          <w:szCs w:val="20"/>
                        </w:rPr>
                        <w:t>If you have children, here are some questions you can go over with them.</w:t>
                      </w:r>
                    </w:p>
                    <w:p w14:paraId="0DF7B69B" w14:textId="77777777" w:rsidR="00BF1E6D" w:rsidRDefault="00BF1E6D" w:rsidP="00BF1E6D">
                      <w:pPr>
                        <w:rPr>
                          <w:sz w:val="18"/>
                          <w:szCs w:val="18"/>
                        </w:rPr>
                      </w:pPr>
                    </w:p>
                    <w:p w14:paraId="73250CD5" w14:textId="31E25AF5" w:rsidR="007E101D" w:rsidRPr="001E5559" w:rsidRDefault="002921B9" w:rsidP="007E101D">
                      <w:pPr>
                        <w:pStyle w:val="ListParagraph"/>
                        <w:numPr>
                          <w:ilvl w:val="0"/>
                          <w:numId w:val="7"/>
                        </w:numPr>
                        <w:rPr>
                          <w:sz w:val="22"/>
                          <w:szCs w:val="22"/>
                        </w:rPr>
                      </w:pPr>
                      <w:r>
                        <w:rPr>
                          <w:sz w:val="22"/>
                          <w:szCs w:val="22"/>
                        </w:rPr>
                        <w:t xml:space="preserve">Do you have chores? Do you think some chores are more important than others? Why or why not? </w:t>
                      </w:r>
                    </w:p>
                    <w:p w14:paraId="6F6A2DE1" w14:textId="77777777" w:rsidR="007E101D" w:rsidRPr="001E5559" w:rsidRDefault="007E101D" w:rsidP="007E101D">
                      <w:pPr>
                        <w:rPr>
                          <w:sz w:val="22"/>
                          <w:szCs w:val="22"/>
                        </w:rPr>
                      </w:pPr>
                    </w:p>
                    <w:p w14:paraId="576EFD29" w14:textId="67BF0C13" w:rsidR="007E101D" w:rsidRPr="001E5559" w:rsidRDefault="002921B9" w:rsidP="007E101D">
                      <w:pPr>
                        <w:pStyle w:val="ListParagraph"/>
                        <w:numPr>
                          <w:ilvl w:val="0"/>
                          <w:numId w:val="7"/>
                        </w:numPr>
                        <w:rPr>
                          <w:sz w:val="22"/>
                          <w:szCs w:val="22"/>
                        </w:rPr>
                      </w:pPr>
                      <w:r>
                        <w:rPr>
                          <w:sz w:val="22"/>
                          <w:szCs w:val="22"/>
                        </w:rPr>
                        <w:t>God asked Stephen to do many things to help spread the Gospel. What can you do to show others God’s love?</w:t>
                      </w:r>
                    </w:p>
                    <w:p w14:paraId="57F2E170" w14:textId="77777777" w:rsidR="007E101D" w:rsidRPr="001E5559" w:rsidRDefault="007E101D" w:rsidP="007E101D">
                      <w:pPr>
                        <w:rPr>
                          <w:sz w:val="22"/>
                          <w:szCs w:val="22"/>
                        </w:rPr>
                      </w:pPr>
                    </w:p>
                    <w:p w14:paraId="273F2CB7" w14:textId="77777777" w:rsidR="002921B9" w:rsidRPr="001E5559" w:rsidRDefault="002921B9" w:rsidP="002921B9">
                      <w:pPr>
                        <w:pStyle w:val="ListParagraph"/>
                        <w:numPr>
                          <w:ilvl w:val="0"/>
                          <w:numId w:val="7"/>
                        </w:numPr>
                        <w:rPr>
                          <w:sz w:val="22"/>
                          <w:szCs w:val="22"/>
                        </w:rPr>
                      </w:pPr>
                      <w:r w:rsidRPr="001E5559">
                        <w:rPr>
                          <w:sz w:val="22"/>
                          <w:szCs w:val="22"/>
                        </w:rPr>
                        <w:t>Stephen stayed with God and had a close friendship with Him. God helped Stephen do amazing things. What do you think would happen to you if you stayed with God and had a close friendship with Him?</w:t>
                      </w:r>
                    </w:p>
                    <w:p w14:paraId="1ACB8CAC" w14:textId="77777777" w:rsidR="00BF1E6D" w:rsidRPr="0048416C" w:rsidRDefault="00BF1E6D" w:rsidP="00BF1E6D">
                      <w:pPr>
                        <w:pStyle w:val="ListParagraph"/>
                        <w:rPr>
                          <w:color w:val="538135" w:themeColor="accent6" w:themeShade="BF"/>
                          <w14:textOutline w14:w="38100" w14:cap="rnd" w14:cmpd="tri" w14:algn="ctr">
                            <w14:solidFill>
                              <w14:srgbClr w14:val="F2633C"/>
                            </w14:solidFill>
                            <w14:prstDash w14:val="solid"/>
                            <w14:bevel/>
                          </w14:textOutline>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62FE0A6" wp14:editId="7F10EF4B">
                <wp:simplePos x="0" y="0"/>
                <wp:positionH relativeFrom="column">
                  <wp:posOffset>-297340</wp:posOffset>
                </wp:positionH>
                <wp:positionV relativeFrom="paragraph">
                  <wp:posOffset>2913380</wp:posOffset>
                </wp:positionV>
                <wp:extent cx="2444115" cy="2069652"/>
                <wp:effectExtent l="0" t="0" r="19685" b="13335"/>
                <wp:wrapNone/>
                <wp:docPr id="9" name="Text Box 9"/>
                <wp:cNvGraphicFramePr/>
                <a:graphic xmlns:a="http://schemas.openxmlformats.org/drawingml/2006/main">
                  <a:graphicData uri="http://schemas.microsoft.com/office/word/2010/wordprocessingShape">
                    <wps:wsp>
                      <wps:cNvSpPr txBox="1"/>
                      <wps:spPr>
                        <a:xfrm>
                          <a:off x="0" y="0"/>
                          <a:ext cx="2444115" cy="2069652"/>
                        </a:xfrm>
                        <a:prstGeom prst="rect">
                          <a:avLst/>
                        </a:prstGeom>
                        <a:noFill/>
                        <a:ln w="25400" cmpd="thinThick">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840B712" w14:textId="77777777" w:rsidR="00BF1E6D" w:rsidRPr="003E614D" w:rsidRDefault="00BF1E6D" w:rsidP="00BF1E6D">
                            <w:pPr>
                              <w:rPr>
                                <w:b/>
                              </w:rPr>
                            </w:pPr>
                            <w:r w:rsidRPr="003E614D">
                              <w:rPr>
                                <w:b/>
                              </w:rPr>
                              <w:t>Closing Prayer</w:t>
                            </w:r>
                          </w:p>
                          <w:p w14:paraId="35BBE570" w14:textId="77777777" w:rsidR="00BF1E6D" w:rsidRPr="003E614D" w:rsidRDefault="00BF1E6D" w:rsidP="00BF1E6D">
                            <w:pPr>
                              <w:rPr>
                                <w:i/>
                                <w:sz w:val="18"/>
                                <w:szCs w:val="18"/>
                              </w:rPr>
                            </w:pPr>
                            <w:r w:rsidRPr="003E614D">
                              <w:rPr>
                                <w:i/>
                                <w:sz w:val="18"/>
                                <w:szCs w:val="18"/>
                              </w:rPr>
                              <w:t>Pray together as a family. Here are a few ideas of what you could pray about.</w:t>
                            </w:r>
                          </w:p>
                          <w:p w14:paraId="045DC080" w14:textId="77777777" w:rsidR="00BF1E6D" w:rsidRPr="003E614D" w:rsidRDefault="00BF1E6D" w:rsidP="00BF1E6D"/>
                          <w:p w14:paraId="1BAE9491" w14:textId="77777777" w:rsidR="00BF1E6D" w:rsidRPr="003E614D" w:rsidRDefault="00BF1E6D" w:rsidP="00BF1E6D">
                            <w:r w:rsidRPr="003E614D">
                              <w:t>Jesus help us to:</w:t>
                            </w:r>
                          </w:p>
                          <w:p w14:paraId="13863CA5" w14:textId="73CA4000" w:rsidR="00BF1E6D" w:rsidRDefault="001A56F6" w:rsidP="00BF1E6D">
                            <w:pPr>
                              <w:pStyle w:val="ListParagraph"/>
                              <w:numPr>
                                <w:ilvl w:val="0"/>
                                <w:numId w:val="1"/>
                              </w:numPr>
                            </w:pPr>
                            <w:r>
                              <w:t>Be better friends with You</w:t>
                            </w:r>
                          </w:p>
                          <w:p w14:paraId="1FD141BD" w14:textId="622D11EE" w:rsidR="00BF1E6D" w:rsidRDefault="001A56F6" w:rsidP="00BF1E6D">
                            <w:pPr>
                              <w:pStyle w:val="ListParagraph"/>
                              <w:numPr>
                                <w:ilvl w:val="0"/>
                                <w:numId w:val="1"/>
                              </w:numPr>
                            </w:pPr>
                            <w:r>
                              <w:t>Be helpers in church</w:t>
                            </w:r>
                            <w:r w:rsidR="00BF1E6D">
                              <w:t xml:space="preserve"> </w:t>
                            </w:r>
                          </w:p>
                          <w:p w14:paraId="39D3A130" w14:textId="1BA5FE97" w:rsidR="00BF1E6D" w:rsidRPr="003E614D" w:rsidRDefault="001A56F6" w:rsidP="00BF1E6D">
                            <w:pPr>
                              <w:pStyle w:val="ListParagraph"/>
                              <w:numPr>
                                <w:ilvl w:val="0"/>
                                <w:numId w:val="1"/>
                              </w:numPr>
                            </w:pPr>
                            <w:r>
                              <w:t>Listen to You more</w:t>
                            </w:r>
                          </w:p>
                          <w:p w14:paraId="06DB8AC1" w14:textId="77777777" w:rsidR="00BF1E6D" w:rsidRPr="000C2E6A" w:rsidRDefault="00BF1E6D" w:rsidP="00BF1E6D">
                            <w:pPr>
                              <w:rPr>
                                <w14:textOutline w14:w="38100" w14:cap="rnd" w14:cmpd="tri" w14:algn="ctr">
                                  <w14:solidFill>
                                    <w14:srgbClr w14:val="F2633C"/>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8" type="#_x0000_t202" style="position:absolute;margin-left:-23.4pt;margin-top:229.4pt;width:192.45pt;height:16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qqgIAAM0FAAAOAAAAZHJzL2Uyb0RvYy54bWysVFtv0zAUfkfiP1h+Z0mqtKPV0qlsGkIa&#10;28SK9uw69hLN9jG226b8eo6d9KIBD0O8JPY53/l87heXnVZkI5xvwVS0OMspEYZD3Zrnin5f3nz4&#10;SIkPzNRMgREV3QlPL+fv311s7UyMoAFVC0eQxPjZ1la0CcHOsszzRmjmz8AKg0oJTrOAV/ec1Y5t&#10;kV2rbJTnk2wLrrYOuPAepde9ks4Tv5SCh3spvQhEVRR9C+nr0ncVv9n8gs2eHbNNywc32D94oVlr&#10;8NED1TULjKxd+xuVbrkDDzKccdAZSNlykWLAaIr8VTSPDbMixYLJ8faQJv//aPnd5sGRtq7olBLD&#10;NJZoKbpAPkFHpjE7W+tnCHq0CAsdirHKe7lHYQy6k07HP4ZDUI953h1yG8k4CkdlWRbFmBKOulE+&#10;mU7Go8iTHc2t8+GzAE3ioaIOi5dyyja3PvTQPSS+ZuCmVSoVUBmyRdZxmePbXFsMJzStWWJRXxKF&#10;B9XWER4NU3OJK+XIhmFbMM6FCZOEU2v9Fepefj7Oka5/92CSHD5hQ/eViaQiNdvgaExan5x0Cjsl&#10;IkaZb0JislOO/upJSm/iRXRESfT7LYYD/ujVW4z7OPYvgwkHY90acH0243QeE1i/7F2WPR6TdBJ3&#10;PIZu1aUuK1LRo2gF9Q57ykE/k97ymxbrfst8eGAOhxBLiYsl3ONHKsD6wnCipAH380/yiMfZQC0l&#10;Wxzqivofa+YEJeqLwamZFmUZt0C6lOPzEV7cqWZ1qjFrfQXYIAWuMMvTMeKD2h+lA/2E+2cRX0UV&#10;Mxzfxt7bH69Cv2pwf3GxWCQQzr1l4dY8Wh6pY5ViVy+7J+bs0PoBp+YO9uPPZq8moMdGSwOLdQDZ&#10;pvE4ZnUoAO6M1K/DfotL6fSeUMctPP8FAAD//wMAUEsDBBQABgAIAAAAIQA2IT0O4gAAAAsBAAAP&#10;AAAAZHJzL2Rvd25yZXYueG1sTI/NTsMwEITvSLyDtUjcWqc0NFHIpuJHnKAg2h5ydOIliRp7o9ht&#10;07fHnOC2ox3NfJOvJ9OLE42uY4uwmEcgyNasO9sg7HevsxSE88pq1bMlhAs5WBfXV7nKNJ/tF522&#10;vhEhxLpMIbTeD5mUrm7JKDfngWz4ffNolA9ybKQe1TmEm17eRdFKGtXZ0NCqgZ5bqg/bo0FoPp82&#10;H5o5eXuvDi9deSlL6hjx9mZ6fADhafJ/ZvjFD+hQBKaKj1Y70SPM4lVA9wjxfRqO4Fgu0wWICiFJ&#10;4wRkkcv/G4ofAAAA//8DAFBLAQItABQABgAIAAAAIQC2gziS/gAAAOEBAAATAAAAAAAAAAAAAAAA&#10;AAAAAABbQ29udGVudF9UeXBlc10ueG1sUEsBAi0AFAAGAAgAAAAhADj9If/WAAAAlAEAAAsAAAAA&#10;AAAAAAAAAAAALwEAAF9yZWxzLy5yZWxzUEsBAi0AFAAGAAgAAAAhAPOUv6qqAgAAzQUAAA4AAAAA&#10;AAAAAAAAAAAALgIAAGRycy9lMm9Eb2MueG1sUEsBAi0AFAAGAAgAAAAhADYhPQ7iAAAACwEAAA8A&#10;AAAAAAAAAAAAAAAABAUAAGRycy9kb3ducmV2LnhtbFBLBQYAAAAABAAEAPMAAAATBgAAAAA=&#10;" filled="f" strokecolor="#538135 [2409]" strokeweight="2pt">
                <v:stroke linestyle="thinThick"/>
                <v:textbox>
                  <w:txbxContent>
                    <w:p w14:paraId="0840B712" w14:textId="77777777" w:rsidR="00BF1E6D" w:rsidRPr="003E614D" w:rsidRDefault="00BF1E6D" w:rsidP="00BF1E6D">
                      <w:pPr>
                        <w:rPr>
                          <w:b/>
                        </w:rPr>
                      </w:pPr>
                      <w:r w:rsidRPr="003E614D">
                        <w:rPr>
                          <w:b/>
                        </w:rPr>
                        <w:t>Closing Prayer</w:t>
                      </w:r>
                    </w:p>
                    <w:p w14:paraId="35BBE570" w14:textId="77777777" w:rsidR="00BF1E6D" w:rsidRPr="003E614D" w:rsidRDefault="00BF1E6D" w:rsidP="00BF1E6D">
                      <w:pPr>
                        <w:rPr>
                          <w:i/>
                          <w:sz w:val="18"/>
                          <w:szCs w:val="18"/>
                        </w:rPr>
                      </w:pPr>
                      <w:r w:rsidRPr="003E614D">
                        <w:rPr>
                          <w:i/>
                          <w:sz w:val="18"/>
                          <w:szCs w:val="18"/>
                        </w:rPr>
                        <w:t>Pray together as a family. Here are a few ideas of what you could pray about.</w:t>
                      </w:r>
                    </w:p>
                    <w:p w14:paraId="045DC080" w14:textId="77777777" w:rsidR="00BF1E6D" w:rsidRPr="003E614D" w:rsidRDefault="00BF1E6D" w:rsidP="00BF1E6D"/>
                    <w:p w14:paraId="1BAE9491" w14:textId="77777777" w:rsidR="00BF1E6D" w:rsidRPr="003E614D" w:rsidRDefault="00BF1E6D" w:rsidP="00BF1E6D">
                      <w:r w:rsidRPr="003E614D">
                        <w:t>Jesus help us to:</w:t>
                      </w:r>
                    </w:p>
                    <w:p w14:paraId="13863CA5" w14:textId="73CA4000" w:rsidR="00BF1E6D" w:rsidRDefault="001A56F6" w:rsidP="00BF1E6D">
                      <w:pPr>
                        <w:pStyle w:val="ListParagraph"/>
                        <w:numPr>
                          <w:ilvl w:val="0"/>
                          <w:numId w:val="1"/>
                        </w:numPr>
                      </w:pPr>
                      <w:r>
                        <w:t>Be better friends with You</w:t>
                      </w:r>
                    </w:p>
                    <w:p w14:paraId="1FD141BD" w14:textId="622D11EE" w:rsidR="00BF1E6D" w:rsidRDefault="001A56F6" w:rsidP="00BF1E6D">
                      <w:pPr>
                        <w:pStyle w:val="ListParagraph"/>
                        <w:numPr>
                          <w:ilvl w:val="0"/>
                          <w:numId w:val="1"/>
                        </w:numPr>
                      </w:pPr>
                      <w:r>
                        <w:t>Be helpers in church</w:t>
                      </w:r>
                      <w:r w:rsidR="00BF1E6D">
                        <w:t xml:space="preserve"> </w:t>
                      </w:r>
                    </w:p>
                    <w:p w14:paraId="39D3A130" w14:textId="1BA5FE97" w:rsidR="00BF1E6D" w:rsidRPr="003E614D" w:rsidRDefault="001A56F6" w:rsidP="00BF1E6D">
                      <w:pPr>
                        <w:pStyle w:val="ListParagraph"/>
                        <w:numPr>
                          <w:ilvl w:val="0"/>
                          <w:numId w:val="1"/>
                        </w:numPr>
                      </w:pPr>
                      <w:r>
                        <w:t>Listen to You more</w:t>
                      </w:r>
                    </w:p>
                    <w:p w14:paraId="06DB8AC1" w14:textId="77777777" w:rsidR="00BF1E6D" w:rsidRPr="000C2E6A" w:rsidRDefault="00BF1E6D" w:rsidP="00BF1E6D">
                      <w:pPr>
                        <w:rPr>
                          <w14:textOutline w14:w="38100" w14:cap="rnd" w14:cmpd="tri" w14:algn="ctr">
                            <w14:solidFill>
                              <w14:srgbClr w14:val="F2633C"/>
                            </w14:solidFill>
                            <w14:prstDash w14:val="solid"/>
                            <w14:bevel/>
                          </w14:textOutline>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A8CB362" wp14:editId="6EEC18DA">
                <wp:simplePos x="0" y="0"/>
                <wp:positionH relativeFrom="column">
                  <wp:posOffset>2298700</wp:posOffset>
                </wp:positionH>
                <wp:positionV relativeFrom="paragraph">
                  <wp:posOffset>2913380</wp:posOffset>
                </wp:positionV>
                <wp:extent cx="2052955" cy="2069465"/>
                <wp:effectExtent l="0" t="0" r="4445" b="0"/>
                <wp:wrapSquare wrapText="bothSides"/>
                <wp:docPr id="10" name="Text Box 10"/>
                <wp:cNvGraphicFramePr/>
                <a:graphic xmlns:a="http://schemas.openxmlformats.org/drawingml/2006/main">
                  <a:graphicData uri="http://schemas.microsoft.com/office/word/2010/wordprocessingShape">
                    <wps:wsp>
                      <wps:cNvSpPr txBox="1"/>
                      <wps:spPr>
                        <a:xfrm>
                          <a:off x="0" y="0"/>
                          <a:ext cx="2052955" cy="2069465"/>
                        </a:xfrm>
                        <a:prstGeom prst="rect">
                          <a:avLst/>
                        </a:prstGeom>
                        <a:solidFill>
                          <a:schemeClr val="accent6">
                            <a:lumMod val="75000"/>
                          </a:schemeClr>
                        </a:solidFill>
                        <a:ln w="25400">
                          <a:noFill/>
                          <a:prstDash val="dashDot"/>
                          <a:bevel/>
                        </a:ln>
                        <a:effectLst/>
                      </wps:spPr>
                      <wps:style>
                        <a:lnRef idx="0">
                          <a:schemeClr val="accent1"/>
                        </a:lnRef>
                        <a:fillRef idx="0">
                          <a:schemeClr val="accent1"/>
                        </a:fillRef>
                        <a:effectRef idx="0">
                          <a:schemeClr val="accent1"/>
                        </a:effectRef>
                        <a:fontRef idx="minor">
                          <a:schemeClr val="dk1"/>
                        </a:fontRef>
                      </wps:style>
                      <wps:txbx>
                        <w:txbxContent>
                          <w:p w14:paraId="12DB9E04" w14:textId="77777777" w:rsidR="00BF1E6D" w:rsidRDefault="00BF1E6D" w:rsidP="00BF1E6D">
                            <w:pPr>
                              <w:rPr>
                                <w:rFonts w:ascii="Cooper Black" w:hAnsi="Cooper Black"/>
                                <w:color w:val="FFFFFF" w:themeColor="background1"/>
                                <w:sz w:val="36"/>
                                <w:szCs w:val="36"/>
                              </w:rPr>
                            </w:pPr>
                            <w:r w:rsidRPr="00D3449D">
                              <w:rPr>
                                <w:rFonts w:ascii="Cooper Black" w:hAnsi="Cooper Black"/>
                                <w:color w:val="FFFFFF" w:themeColor="background1"/>
                                <w:sz w:val="36"/>
                                <w:szCs w:val="36"/>
                              </w:rPr>
                              <w:t>Did you know?</w:t>
                            </w:r>
                          </w:p>
                          <w:p w14:paraId="0E49B3AE" w14:textId="77777777" w:rsidR="00BF1E6D" w:rsidRPr="00037144" w:rsidRDefault="00BF1E6D" w:rsidP="00BF1E6D">
                            <w:pPr>
                              <w:rPr>
                                <w:rFonts w:ascii="Cooper Black" w:hAnsi="Cooper Black"/>
                                <w:color w:val="FFFFFF" w:themeColor="background1"/>
                                <w:sz w:val="10"/>
                                <w:szCs w:val="10"/>
                              </w:rPr>
                            </w:pPr>
                          </w:p>
                          <w:p w14:paraId="34EF03BE" w14:textId="60E53CD4" w:rsidR="001E5559" w:rsidRDefault="00CD647B" w:rsidP="00BF1E6D">
                            <w:pPr>
                              <w:rPr>
                                <w:rFonts w:ascii="Cooper Black" w:hAnsi="Cooper Black"/>
                                <w:color w:val="FFFFFF" w:themeColor="background1"/>
                                <w:sz w:val="20"/>
                                <w:szCs w:val="20"/>
                              </w:rPr>
                            </w:pPr>
                            <w:r>
                              <w:rPr>
                                <w:rFonts w:ascii="Cooper Black" w:hAnsi="Cooper Black"/>
                                <w:color w:val="FFFFFF" w:themeColor="background1"/>
                                <w:sz w:val="20"/>
                                <w:szCs w:val="20"/>
                              </w:rPr>
                              <w:t xml:space="preserve">There are some weird and unusual jobs out there! </w:t>
                            </w:r>
                          </w:p>
                          <w:p w14:paraId="1D2CF5FA" w14:textId="79B0DFFD" w:rsidR="00CD647B" w:rsidRDefault="00D4736C" w:rsidP="00BF1E6D">
                            <w:pPr>
                              <w:rPr>
                                <w:rFonts w:ascii="Cooper Black" w:hAnsi="Cooper Black"/>
                                <w:color w:val="FFFFFF" w:themeColor="background1"/>
                                <w:sz w:val="20"/>
                                <w:szCs w:val="20"/>
                              </w:rPr>
                            </w:pPr>
                            <w:r>
                              <w:rPr>
                                <w:rFonts w:ascii="Cooper Black" w:hAnsi="Cooper Black"/>
                                <w:color w:val="FFFFFF" w:themeColor="background1"/>
                                <w:sz w:val="20"/>
                                <w:szCs w:val="20"/>
                              </w:rPr>
                              <w:t>There are Professional Pushers!</w:t>
                            </w:r>
                            <w:r w:rsidR="00CD647B">
                              <w:rPr>
                                <w:rFonts w:ascii="Cooper Black" w:hAnsi="Cooper Black"/>
                                <w:color w:val="FFFFFF" w:themeColor="background1"/>
                                <w:sz w:val="20"/>
                                <w:szCs w:val="20"/>
                              </w:rPr>
                              <w:t xml:space="preserve"> Because there are over </w:t>
                            </w:r>
                            <w:r>
                              <w:rPr>
                                <w:rFonts w:ascii="Cooper Black" w:hAnsi="Cooper Black"/>
                                <w:color w:val="FFFFFF" w:themeColor="background1"/>
                                <w:sz w:val="20"/>
                                <w:szCs w:val="20"/>
                              </w:rPr>
                              <w:t>126.8 million people in Japan, t</w:t>
                            </w:r>
                            <w:r w:rsidR="00CD647B">
                              <w:rPr>
                                <w:rFonts w:ascii="Cooper Black" w:hAnsi="Cooper Black"/>
                                <w:color w:val="FFFFFF" w:themeColor="background1"/>
                                <w:sz w:val="20"/>
                                <w:szCs w:val="20"/>
                              </w:rPr>
                              <w:t xml:space="preserve">hese </w:t>
                            </w:r>
                            <w:r>
                              <w:rPr>
                                <w:rFonts w:ascii="Cooper Black" w:hAnsi="Cooper Black"/>
                                <w:color w:val="FFFFFF" w:themeColor="background1"/>
                                <w:sz w:val="20"/>
                                <w:szCs w:val="20"/>
                              </w:rPr>
                              <w:t>‘pushers’</w:t>
                            </w:r>
                            <w:r w:rsidR="00CD647B">
                              <w:rPr>
                                <w:rFonts w:ascii="Cooper Black" w:hAnsi="Cooper Black"/>
                                <w:color w:val="FFFFFF" w:themeColor="background1"/>
                                <w:sz w:val="20"/>
                                <w:szCs w:val="20"/>
                              </w:rPr>
                              <w:t xml:space="preserve"> are hired to help cram people onto subways and busses! </w:t>
                            </w:r>
                            <w:r>
                              <w:rPr>
                                <w:rFonts w:ascii="Cooper Black" w:hAnsi="Cooper Black"/>
                                <w:color w:val="FFFFFF" w:themeColor="background1"/>
                                <w:sz w:val="20"/>
                                <w:szCs w:val="20"/>
                              </w:rPr>
                              <w:t>They even wear uniforms!</w:t>
                            </w:r>
                          </w:p>
                          <w:p w14:paraId="06F3D55B" w14:textId="77777777" w:rsidR="00D4736C" w:rsidRDefault="00D4736C" w:rsidP="00BF1E6D">
                            <w:pPr>
                              <w:rPr>
                                <w:rFonts w:ascii="Cooper Black" w:hAnsi="Cooper Black"/>
                                <w:color w:val="FFFFFF" w:themeColor="background1"/>
                                <w:sz w:val="20"/>
                                <w:szCs w:val="20"/>
                              </w:rPr>
                            </w:pPr>
                          </w:p>
                          <w:p w14:paraId="534CC146" w14:textId="429F83A1" w:rsidR="00D4736C" w:rsidRPr="001E5559" w:rsidRDefault="00D4736C" w:rsidP="00BF1E6D">
                            <w:pPr>
                              <w:rPr>
                                <w:rFonts w:ascii="Cooper Black" w:hAnsi="Cooper Black"/>
                                <w:color w:val="FFFFFF" w:themeColor="background1"/>
                                <w:sz w:val="20"/>
                                <w:szCs w:val="20"/>
                              </w:rPr>
                            </w:pPr>
                            <w:r>
                              <w:rPr>
                                <w:rFonts w:ascii="Cooper Black" w:hAnsi="Cooper Black"/>
                                <w:color w:val="FFFFFF" w:themeColor="background1"/>
                                <w:sz w:val="20"/>
                                <w:szCs w:val="20"/>
                              </w:rPr>
                              <w:t xml:space="preserve">Talk about a crazy job! </w:t>
                            </w:r>
                          </w:p>
                          <w:p w14:paraId="58858ED7" w14:textId="1C3F1878" w:rsidR="00BF1E6D" w:rsidRPr="00444522" w:rsidRDefault="00BF1E6D" w:rsidP="00BF1E6D">
                            <w:pPr>
                              <w:rPr>
                                <w:rFonts w:ascii="Cooper Black" w:hAnsi="Cooper Black"/>
                                <w:color w:val="FFFFFF" w:themeColor="background1"/>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9" type="#_x0000_t202" style="position:absolute;margin-left:181pt;margin-top:229.4pt;width:161.65pt;height:16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GVtQIAAOMFAAAOAAAAZHJzL2Uyb0RvYy54bWysVN9v0zAQfkfif7D8zpKWprBq6VRWDSGN&#10;bWJDe3Yde4mwfcZ2m5S/nrOTdGXAwxAviX333fnuux9n551WZCecb8CUdHKSUyIMh6oxjyX9en/5&#10;5j0lPjBTMQVGlHQvPD1fvn511tqFmEINqhKOoBPjF60taR2CXWSZ57XQzJ+AFQaVEpxmAa/uMasc&#10;a9G7Vtk0z+dZC66yDrjwHqXrXkmXyb+UgocbKb0IRJUUYwvp69J3E7/Z8owtHh2zdcOHMNg/RKFZ&#10;Y/DRg6s1C4xsXfObK91wBx5kOOGgM5Cy4SLlgNlM8mfZ3NXMipQLkuPtgSb//9zy692tI02FtUN6&#10;DNNYo3vRBfIBOoIi5Ke1foGwO4vA0KEcsaPcozCm3Umn4x8TIqhHV/sDu9EbR+E0L6anRUEJR900&#10;n5/O5kX0kz2ZW+fDRwGaxENJHZYvscp2Vz700BESX/OgmuqyUSpdYsuIC+XIjmGxGefChHkyV1v9&#10;Gape/q7I85QWPpu6LJqkIH7xpgxpMcpihuDo3UB8J3VLjGDNfN37q/C0htA30kbsRAShb2WimUgt&#10;OAQfiewJS6ewVyJilPkiJJYg8fbXTBLlyS+iI0piPC8xHPBPUb3EuM9jfBlMOBjrxoBLFB3YHIj5&#10;NoYsezzScpR3PIZu0/W993ZsqA1Ue+wzB/2kessvG+T7ivlwyxyOJrYWrptwgx+pAGsEw4mSGtyP&#10;P8kjHicGtZS0OOol9d+3zAlK1CeDs3Q6mc3ibkiXWfFuihd3rNkca8xWXwA22AQXm+XpGPFBjUfp&#10;QD/gVlrFV1HFDMe3SxrG40XoFxBuNS5WqwTCbWBZuDJ3lkfXsUqxz+67B+bsMA4BJ+kaxqXAFs+m&#10;osdGSwOrbQDZpJGJRPesDgXATZI6dNh6cVUd3xPqaTcvfwIAAP//AwBQSwMEFAAGAAgAAAAhAF0i&#10;8QXjAAAACwEAAA8AAABkcnMvZG93bnJldi54bWxMj8FOwzAQRO9I/IO1SNyo06ZNrZBNhRCoHDjQ&#10;UoR6c+MliYjtELtt+HuWExxXO5p5r1iNthMnGkLrHcJ0koAgV3nTuhph9/p4o0CEqJ3RnXeE8E0B&#10;VuXlRaFz489uQ6dtrAWXuJBrhCbGPpcyVA1ZHSa+J8e/Dz9YHfkcamkGfeZy28lZkmTS6tbxQqN7&#10;um+o+tweLULcTduvdfbcPG38fq8e3t7Hl3WKeH013t2CiDTGvzD84jM6lMx08EdngugQ0mzGLhFh&#10;vlDswIlMLVIQB4Slmi9BloX871D+AAAA//8DAFBLAQItABQABgAIAAAAIQC2gziS/gAAAOEBAAAT&#10;AAAAAAAAAAAAAAAAAAAAAABbQ29udGVudF9UeXBlc10ueG1sUEsBAi0AFAAGAAgAAAAhADj9If/W&#10;AAAAlAEAAAsAAAAAAAAAAAAAAAAALwEAAF9yZWxzLy5yZWxzUEsBAi0AFAAGAAgAAAAhAIcckZW1&#10;AgAA4wUAAA4AAAAAAAAAAAAAAAAALgIAAGRycy9lMm9Eb2MueG1sUEsBAi0AFAAGAAgAAAAhAF0i&#10;8QXjAAAACwEAAA8AAAAAAAAAAAAAAAAADwUAAGRycy9kb3ducmV2LnhtbFBLBQYAAAAABAAEAPMA&#10;AAAfBgAAAAA=&#10;" fillcolor="#538135 [2409]" stroked="f" strokeweight="2pt">
                <v:stroke dashstyle="dashDot" joinstyle="bevel"/>
                <v:textbox>
                  <w:txbxContent>
                    <w:p w14:paraId="12DB9E04" w14:textId="77777777" w:rsidR="00BF1E6D" w:rsidRDefault="00BF1E6D" w:rsidP="00BF1E6D">
                      <w:pPr>
                        <w:rPr>
                          <w:rFonts w:ascii="Cooper Black" w:hAnsi="Cooper Black"/>
                          <w:color w:val="FFFFFF" w:themeColor="background1"/>
                          <w:sz w:val="36"/>
                          <w:szCs w:val="36"/>
                        </w:rPr>
                      </w:pPr>
                      <w:r w:rsidRPr="00D3449D">
                        <w:rPr>
                          <w:rFonts w:ascii="Cooper Black" w:hAnsi="Cooper Black"/>
                          <w:color w:val="FFFFFF" w:themeColor="background1"/>
                          <w:sz w:val="36"/>
                          <w:szCs w:val="36"/>
                        </w:rPr>
                        <w:t>Did you know?</w:t>
                      </w:r>
                    </w:p>
                    <w:p w14:paraId="0E49B3AE" w14:textId="77777777" w:rsidR="00BF1E6D" w:rsidRPr="00037144" w:rsidRDefault="00BF1E6D" w:rsidP="00BF1E6D">
                      <w:pPr>
                        <w:rPr>
                          <w:rFonts w:ascii="Cooper Black" w:hAnsi="Cooper Black"/>
                          <w:color w:val="FFFFFF" w:themeColor="background1"/>
                          <w:sz w:val="10"/>
                          <w:szCs w:val="10"/>
                        </w:rPr>
                      </w:pPr>
                    </w:p>
                    <w:p w14:paraId="34EF03BE" w14:textId="60E53CD4" w:rsidR="001E5559" w:rsidRDefault="00CD647B" w:rsidP="00BF1E6D">
                      <w:pPr>
                        <w:rPr>
                          <w:rFonts w:ascii="Cooper Black" w:hAnsi="Cooper Black"/>
                          <w:color w:val="FFFFFF" w:themeColor="background1"/>
                          <w:sz w:val="20"/>
                          <w:szCs w:val="20"/>
                        </w:rPr>
                      </w:pPr>
                      <w:r>
                        <w:rPr>
                          <w:rFonts w:ascii="Cooper Black" w:hAnsi="Cooper Black"/>
                          <w:color w:val="FFFFFF" w:themeColor="background1"/>
                          <w:sz w:val="20"/>
                          <w:szCs w:val="20"/>
                        </w:rPr>
                        <w:t xml:space="preserve">There are some weird and unusual jobs out there! </w:t>
                      </w:r>
                    </w:p>
                    <w:p w14:paraId="1D2CF5FA" w14:textId="79B0DFFD" w:rsidR="00CD647B" w:rsidRDefault="00D4736C" w:rsidP="00BF1E6D">
                      <w:pPr>
                        <w:rPr>
                          <w:rFonts w:ascii="Cooper Black" w:hAnsi="Cooper Black"/>
                          <w:color w:val="FFFFFF" w:themeColor="background1"/>
                          <w:sz w:val="20"/>
                          <w:szCs w:val="20"/>
                        </w:rPr>
                      </w:pPr>
                      <w:r>
                        <w:rPr>
                          <w:rFonts w:ascii="Cooper Black" w:hAnsi="Cooper Black"/>
                          <w:color w:val="FFFFFF" w:themeColor="background1"/>
                          <w:sz w:val="20"/>
                          <w:szCs w:val="20"/>
                        </w:rPr>
                        <w:t>There are Professional Pushers!</w:t>
                      </w:r>
                      <w:r w:rsidR="00CD647B">
                        <w:rPr>
                          <w:rFonts w:ascii="Cooper Black" w:hAnsi="Cooper Black"/>
                          <w:color w:val="FFFFFF" w:themeColor="background1"/>
                          <w:sz w:val="20"/>
                          <w:szCs w:val="20"/>
                        </w:rPr>
                        <w:t xml:space="preserve"> Because there are over </w:t>
                      </w:r>
                      <w:r>
                        <w:rPr>
                          <w:rFonts w:ascii="Cooper Black" w:hAnsi="Cooper Black"/>
                          <w:color w:val="FFFFFF" w:themeColor="background1"/>
                          <w:sz w:val="20"/>
                          <w:szCs w:val="20"/>
                        </w:rPr>
                        <w:t>126.8 million people in Japan, t</w:t>
                      </w:r>
                      <w:r w:rsidR="00CD647B">
                        <w:rPr>
                          <w:rFonts w:ascii="Cooper Black" w:hAnsi="Cooper Black"/>
                          <w:color w:val="FFFFFF" w:themeColor="background1"/>
                          <w:sz w:val="20"/>
                          <w:szCs w:val="20"/>
                        </w:rPr>
                        <w:t xml:space="preserve">hese </w:t>
                      </w:r>
                      <w:r>
                        <w:rPr>
                          <w:rFonts w:ascii="Cooper Black" w:hAnsi="Cooper Black"/>
                          <w:color w:val="FFFFFF" w:themeColor="background1"/>
                          <w:sz w:val="20"/>
                          <w:szCs w:val="20"/>
                        </w:rPr>
                        <w:t>‘pushers’</w:t>
                      </w:r>
                      <w:r w:rsidR="00CD647B">
                        <w:rPr>
                          <w:rFonts w:ascii="Cooper Black" w:hAnsi="Cooper Black"/>
                          <w:color w:val="FFFFFF" w:themeColor="background1"/>
                          <w:sz w:val="20"/>
                          <w:szCs w:val="20"/>
                        </w:rPr>
                        <w:t xml:space="preserve"> are hired to help cram people onto subways and busses! </w:t>
                      </w:r>
                      <w:r>
                        <w:rPr>
                          <w:rFonts w:ascii="Cooper Black" w:hAnsi="Cooper Black"/>
                          <w:color w:val="FFFFFF" w:themeColor="background1"/>
                          <w:sz w:val="20"/>
                          <w:szCs w:val="20"/>
                        </w:rPr>
                        <w:t>They even wear uniforms!</w:t>
                      </w:r>
                    </w:p>
                    <w:p w14:paraId="06F3D55B" w14:textId="77777777" w:rsidR="00D4736C" w:rsidRDefault="00D4736C" w:rsidP="00BF1E6D">
                      <w:pPr>
                        <w:rPr>
                          <w:rFonts w:ascii="Cooper Black" w:hAnsi="Cooper Black"/>
                          <w:color w:val="FFFFFF" w:themeColor="background1"/>
                          <w:sz w:val="20"/>
                          <w:szCs w:val="20"/>
                        </w:rPr>
                      </w:pPr>
                    </w:p>
                    <w:p w14:paraId="534CC146" w14:textId="429F83A1" w:rsidR="00D4736C" w:rsidRPr="001E5559" w:rsidRDefault="00D4736C" w:rsidP="00BF1E6D">
                      <w:pPr>
                        <w:rPr>
                          <w:rFonts w:ascii="Cooper Black" w:hAnsi="Cooper Black"/>
                          <w:color w:val="FFFFFF" w:themeColor="background1"/>
                          <w:sz w:val="20"/>
                          <w:szCs w:val="20"/>
                        </w:rPr>
                      </w:pPr>
                      <w:r>
                        <w:rPr>
                          <w:rFonts w:ascii="Cooper Black" w:hAnsi="Cooper Black"/>
                          <w:color w:val="FFFFFF" w:themeColor="background1"/>
                          <w:sz w:val="20"/>
                          <w:szCs w:val="20"/>
                        </w:rPr>
                        <w:t xml:space="preserve">Talk about a crazy job! </w:t>
                      </w:r>
                    </w:p>
                    <w:p w14:paraId="58858ED7" w14:textId="1C3F1878" w:rsidR="00BF1E6D" w:rsidRPr="00444522" w:rsidRDefault="00BF1E6D" w:rsidP="00BF1E6D">
                      <w:pPr>
                        <w:rPr>
                          <w:rFonts w:ascii="Cooper Black" w:hAnsi="Cooper Black"/>
                          <w:color w:val="FFFFFF" w:themeColor="background1"/>
                          <w:sz w:val="21"/>
                          <w:szCs w:val="21"/>
                        </w:rPr>
                      </w:pPr>
                    </w:p>
                  </w:txbxContent>
                </v:textbox>
                <w10:wrap type="square"/>
              </v:shape>
            </w:pict>
          </mc:Fallback>
        </mc:AlternateContent>
      </w:r>
      <w:r w:rsidR="00BF1E6D">
        <w:rPr>
          <w:noProof/>
        </w:rPr>
        <mc:AlternateContent>
          <mc:Choice Requires="wps">
            <w:drawing>
              <wp:anchor distT="0" distB="0" distL="114300" distR="114300" simplePos="0" relativeHeight="251676672" behindDoc="0" locked="0" layoutInCell="1" allowOverlap="1" wp14:anchorId="6D0405AD" wp14:editId="4E5AB32F">
                <wp:simplePos x="0" y="0"/>
                <wp:positionH relativeFrom="column">
                  <wp:posOffset>-288730</wp:posOffset>
                </wp:positionH>
                <wp:positionV relativeFrom="paragraph">
                  <wp:posOffset>5080782</wp:posOffset>
                </wp:positionV>
                <wp:extent cx="4654447" cy="1834417"/>
                <wp:effectExtent l="0" t="0" r="19685" b="20320"/>
                <wp:wrapNone/>
                <wp:docPr id="12" name="Text Box 12"/>
                <wp:cNvGraphicFramePr/>
                <a:graphic xmlns:a="http://schemas.openxmlformats.org/drawingml/2006/main">
                  <a:graphicData uri="http://schemas.microsoft.com/office/word/2010/wordprocessingShape">
                    <wps:wsp>
                      <wps:cNvSpPr txBox="1"/>
                      <wps:spPr>
                        <a:xfrm>
                          <a:off x="0" y="0"/>
                          <a:ext cx="4654447" cy="1834417"/>
                        </a:xfrm>
                        <a:prstGeom prst="rect">
                          <a:avLst/>
                        </a:prstGeom>
                        <a:noFill/>
                        <a:ln w="25400" cmpd="thinThick">
                          <a:solidFill>
                            <a:schemeClr val="accent6">
                              <a:lumMod val="75000"/>
                            </a:schemeClr>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14:paraId="43FA4403" w14:textId="77777777" w:rsidR="00BF1E6D" w:rsidRPr="00420AAE" w:rsidRDefault="00BF1E6D" w:rsidP="00BF1E6D">
                            <w:pPr>
                              <w:rPr>
                                <w:rFonts w:ascii="Kissy Hugs" w:hAnsi="Kissy Hugs"/>
                                <w14:glow w14:rad="0">
                                  <w14:schemeClr w14:val="accent6">
                                    <w14:lumMod w14:val="75000"/>
                                  </w14:schemeClr>
                                </w14:glow>
                              </w:rPr>
                            </w:pPr>
                            <w:r w:rsidRPr="00420AAE">
                              <w:rPr>
                                <w:rFonts w:ascii="Kissy Hugs" w:hAnsi="Kissy Hugs"/>
                                <w14:glow w14:rad="0">
                                  <w14:schemeClr w14:val="accent6">
                                    <w14:lumMod w14:val="75000"/>
                                  </w14:schemeClr>
                                </w14:glow>
                              </w:rPr>
                              <w:t>The EXTREME Challenge</w:t>
                            </w:r>
                          </w:p>
                          <w:p w14:paraId="73100C17" w14:textId="77777777" w:rsidR="00BF1E6D" w:rsidRPr="00420AAE" w:rsidRDefault="00BF1E6D" w:rsidP="00BF1E6D">
                            <w:pPr>
                              <w:rPr>
                                <w:i/>
                                <w14:glow w14:rad="0">
                                  <w14:schemeClr w14:val="accent6">
                                    <w14:lumMod w14:val="75000"/>
                                  </w14:schemeClr>
                                </w14:glow>
                              </w:rPr>
                            </w:pPr>
                            <w:r w:rsidRPr="00420AAE">
                              <w:rPr>
                                <w:i/>
                                <w14:glow w14:rad="0">
                                  <w14:schemeClr w14:val="accent6">
                                    <w14:lumMod w14:val="75000"/>
                                  </w14:schemeClr>
                                </w14:glow>
                              </w:rPr>
                              <w:t>Do you have what it takes to conquer this challenge?</w:t>
                            </w:r>
                          </w:p>
                          <w:p w14:paraId="49ACC8DD" w14:textId="77777777" w:rsidR="00BF1E6D" w:rsidRPr="00420AAE" w:rsidRDefault="00BF1E6D" w:rsidP="00BF1E6D">
                            <w:pPr>
                              <w:rPr>
                                <w:i/>
                                <w14:glow w14:rad="0">
                                  <w14:schemeClr w14:val="accent6">
                                    <w14:lumMod w14:val="75000"/>
                                  </w14:schemeClr>
                                </w14:glow>
                              </w:rPr>
                            </w:pPr>
                          </w:p>
                          <w:p w14:paraId="6DCEBE54" w14:textId="7334A784" w:rsidR="00BF1E6D" w:rsidRPr="00444522" w:rsidRDefault="007521AF" w:rsidP="00BF1E6D">
                            <w:pPr>
                              <w:rPr>
                                <w14:glow w14:rad="0">
                                  <w14:schemeClr w14:val="accent6">
                                    <w14:lumMod w14:val="75000"/>
                                  </w14:schemeClr>
                                </w14:glow>
                              </w:rPr>
                            </w:pPr>
                            <w:r>
                              <w:rPr>
                                <w14:glow w14:rad="0">
                                  <w14:schemeClr w14:val="accent6">
                                    <w14:lumMod w14:val="75000"/>
                                  </w14:schemeClr>
                                </w14:glow>
                              </w:rPr>
                              <w:t xml:space="preserve">God has a purpose and a plan for your life! This week, why not ask your Sunday School teacher or Pastor Vern or Pastor Ty, how you can help out in church. Ask yourself what you can do to help in church and work for Jesus! Maybe you can help pick up your classroom, put the coloring packets away after church, or help pass out bulletins!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margin-left:-22.75pt;margin-top:400.05pt;width:366.5pt;height:14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0cpugIAAOwFAAAOAAAAZHJzL2Uyb0RvYy54bWysVFtv0zAUfkfiP1h+Z2lLuo5q6VRWDSGN&#10;bWJFe3Ydu4lm+xjbbVN+PcdO0pYBD0O8JPbxd27fuVxeNVqRrXC+BlPQ4dmAEmE4lLVZF/Tb8ubd&#10;BSU+MFMyBUYUdC88vZq9fXO5s1MxggpUKRxBI8ZPd7agVQh2mmWeV0IzfwZWGHyU4DQLeHXrrHRs&#10;h9a1ykaDwXm2A1daB1x4j9JF+0hnyb6Ugod7Kb0IRBUUYwvp69J3Fb/Z7JJN147ZquZdGOwfotCs&#10;Nuj0YGrBAiMbV/9mStfcgQcZzjjoDKSsuUg5YDbDwYtsHitmRcoFyfH2QJP/f2b53fbBkbrE2o0o&#10;MUxjjZaiCeQjNARFyM/O+inCHi0CQ4NyxPZyj8KYdiOdjn9MiOA7Mr0/sButcRTm5+M8zyeUcHwb&#10;XrzP8+Ek2smO6tb58EmAJvFQUIflS6yy7a0PLbSHRG8GbmqlUgmVIbuCjsb5AH1zbTGhUNVmiWV9&#10;TiY8qLqM8KiY2ktcK0e2DBuDcS5MOE84tdFfoGzlk/EAzbV+Dyop4F+sxZAWzFetklrH8wJCp6hM&#10;9ChSL3ZZREZb5tIp7JWIGGW+Com1SAT+NczEPXKW0BElManXKHb4Y1SvUW7zQI3kGUw4KOvagGup&#10;jsN7ZLd87kOWLR4ZPMk7HkOzatomzPvOWkG5x4Zz0I6st/ymRp5vmQ8PzOGMYp1x74R7/EgFWHzo&#10;TpRU4H78SR7xODr4SskOZ76g/vuGOUGJ+mxwqD4M8zwuiXTJx5MRXtzpy+r0xWz0NWD3DHHDWZ6O&#10;ER9Uf5QO9BOup3n0ik/McPSNjdkfr0O7iXC9cTGfJxCuBcvCrXm0PJqONMf+WjZPzNluLgKO1B30&#10;24FNX4xHi42aBuabALJOsxOJblntCoArJTVzt/7izjq9J9RxSc9+AgAA//8DAFBLAwQUAAYACAAA&#10;ACEAUMbEIOEAAAAMAQAADwAAAGRycy9kb3ducmV2LnhtbEyPTU+DQBCG7yb+h82YeDHtLk2LSFka&#10;NfFgYkzsh+cFpkBkZwm7FPz3jic9zsyTd5432822ExccfOtIQ7RUIJBKV7VUazgeXhYJCB8MVaZz&#10;hBq+0cMuv77KTFq5iT7wsg+14BDyqdHQhNCnUvqyQWv80vVIfDu7wZrA41DLajATh9tOrpSKpTUt&#10;8YfG9PjcYPm1H62GpHbHE63fpkNUrsb49fP9qTjdaX17Mz9uQQScwx8Mv/qsDjk7FW6kyotOw2K9&#10;2TDKYUpFIJiIk3veFIyq5EGBzDP5v0T+AwAA//8DAFBLAQItABQABgAIAAAAIQC2gziS/gAAAOEB&#10;AAATAAAAAAAAAAAAAAAAAAAAAABbQ29udGVudF9UeXBlc10ueG1sUEsBAi0AFAAGAAgAAAAhADj9&#10;If/WAAAAlAEAAAsAAAAAAAAAAAAAAAAALwEAAF9yZWxzLy5yZWxzUEsBAi0AFAAGAAgAAAAhAMhn&#10;Rym6AgAA7AUAAA4AAAAAAAAAAAAAAAAALgIAAGRycy9lMm9Eb2MueG1sUEsBAi0AFAAGAAgAAAAh&#10;AFDGxCDhAAAADAEAAA8AAAAAAAAAAAAAAAAAFAUAAGRycy9kb3ducmV2LnhtbFBLBQYAAAAABAAE&#10;APMAAAAiBgAAAAA=&#10;" filled="f" strokecolor="#538135 [2409]" strokeweight="2pt">
                <v:stroke dashstyle="longDashDot" linestyle="thinThick"/>
                <v:textbox>
                  <w:txbxContent>
                    <w:p w14:paraId="43FA4403" w14:textId="77777777" w:rsidR="00BF1E6D" w:rsidRPr="00420AAE" w:rsidRDefault="00BF1E6D" w:rsidP="00BF1E6D">
                      <w:pPr>
                        <w:rPr>
                          <w:rFonts w:ascii="Kissy Hugs" w:hAnsi="Kissy Hugs"/>
                          <w14:glow w14:rad="0">
                            <w14:schemeClr w14:val="accent6">
                              <w14:lumMod w14:val="75000"/>
                            </w14:schemeClr>
                          </w14:glow>
                        </w:rPr>
                      </w:pPr>
                      <w:r w:rsidRPr="00420AAE">
                        <w:rPr>
                          <w:rFonts w:ascii="Kissy Hugs" w:hAnsi="Kissy Hugs"/>
                          <w14:glow w14:rad="0">
                            <w14:schemeClr w14:val="accent6">
                              <w14:lumMod w14:val="75000"/>
                            </w14:schemeClr>
                          </w14:glow>
                        </w:rPr>
                        <w:t>The EXTREME Challenge</w:t>
                      </w:r>
                    </w:p>
                    <w:p w14:paraId="73100C17" w14:textId="77777777" w:rsidR="00BF1E6D" w:rsidRPr="00420AAE" w:rsidRDefault="00BF1E6D" w:rsidP="00BF1E6D">
                      <w:pPr>
                        <w:rPr>
                          <w:i/>
                          <w14:glow w14:rad="0">
                            <w14:schemeClr w14:val="accent6">
                              <w14:lumMod w14:val="75000"/>
                            </w14:schemeClr>
                          </w14:glow>
                        </w:rPr>
                      </w:pPr>
                      <w:r w:rsidRPr="00420AAE">
                        <w:rPr>
                          <w:i/>
                          <w14:glow w14:rad="0">
                            <w14:schemeClr w14:val="accent6">
                              <w14:lumMod w14:val="75000"/>
                            </w14:schemeClr>
                          </w14:glow>
                        </w:rPr>
                        <w:t>Do you have what it takes to conquer this challenge?</w:t>
                      </w:r>
                    </w:p>
                    <w:p w14:paraId="49ACC8DD" w14:textId="77777777" w:rsidR="00BF1E6D" w:rsidRPr="00420AAE" w:rsidRDefault="00BF1E6D" w:rsidP="00BF1E6D">
                      <w:pPr>
                        <w:rPr>
                          <w:i/>
                          <w14:glow w14:rad="0">
                            <w14:schemeClr w14:val="accent6">
                              <w14:lumMod w14:val="75000"/>
                            </w14:schemeClr>
                          </w14:glow>
                        </w:rPr>
                      </w:pPr>
                    </w:p>
                    <w:p w14:paraId="6DCEBE54" w14:textId="7334A784" w:rsidR="00BF1E6D" w:rsidRPr="00444522" w:rsidRDefault="007521AF" w:rsidP="00BF1E6D">
                      <w:pPr>
                        <w:rPr>
                          <w14:glow w14:rad="0">
                            <w14:schemeClr w14:val="accent6">
                              <w14:lumMod w14:val="75000"/>
                            </w14:schemeClr>
                          </w14:glow>
                        </w:rPr>
                      </w:pPr>
                      <w:r>
                        <w:rPr>
                          <w14:glow w14:rad="0">
                            <w14:schemeClr w14:val="accent6">
                              <w14:lumMod w14:val="75000"/>
                            </w14:schemeClr>
                          </w14:glow>
                        </w:rPr>
                        <w:t xml:space="preserve">God has a purpose and a plan for your life! This week, why not ask your Sunday School teacher or Pastor Vern or Pastor Ty, how you can help out in church. Ask yourself what you can do to help in church and work for Jesus! Maybe you can help pick up your classroom, put the coloring packets away after church, or help pass out bulletins! </w:t>
                      </w:r>
                    </w:p>
                  </w:txbxContent>
                </v:textbox>
              </v:shape>
            </w:pict>
          </mc:Fallback>
        </mc:AlternateContent>
      </w:r>
      <w:bookmarkStart w:id="0" w:name="_GoBack"/>
      <w:bookmarkEnd w:id="0"/>
    </w:p>
    <w:sectPr w:rsidR="00BF1E6D" w:rsidRPr="00775BFF" w:rsidSect="0048416C">
      <w:pgSz w:w="7920" w:h="12240" w:code="6"/>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ssy Hugs">
    <w:panose1 w:val="03000600000000000000"/>
    <w:charset w:val="00"/>
    <w:family w:val="script"/>
    <w:pitch w:val="variable"/>
    <w:sig w:usb0="80000003"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7F8"/>
    <w:multiLevelType w:val="hybridMultilevel"/>
    <w:tmpl w:val="21E2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D0F97"/>
    <w:multiLevelType w:val="hybridMultilevel"/>
    <w:tmpl w:val="21E2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D1C7B"/>
    <w:multiLevelType w:val="hybridMultilevel"/>
    <w:tmpl w:val="345C1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348C9"/>
    <w:multiLevelType w:val="hybridMultilevel"/>
    <w:tmpl w:val="8CC29AAC"/>
    <w:lvl w:ilvl="0" w:tplc="287C745C">
      <w:start w:val="1"/>
      <w:numFmt w:val="bullet"/>
      <w:lvlText w:val="-"/>
      <w:lvlJc w:val="left"/>
      <w:pPr>
        <w:ind w:left="720" w:hanging="360"/>
      </w:pPr>
      <w:rPr>
        <w:rFonts w:ascii="Cooper Black" w:eastAsiaTheme="minorHAnsi" w:hAnsi="Cooper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D2DC7"/>
    <w:multiLevelType w:val="hybridMultilevel"/>
    <w:tmpl w:val="21E2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34FE0"/>
    <w:multiLevelType w:val="hybridMultilevel"/>
    <w:tmpl w:val="84ECBD04"/>
    <w:lvl w:ilvl="0" w:tplc="81C02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D810BD"/>
    <w:multiLevelType w:val="hybridMultilevel"/>
    <w:tmpl w:val="ABA0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BE6F7C"/>
    <w:multiLevelType w:val="hybridMultilevel"/>
    <w:tmpl w:val="E396ADB4"/>
    <w:lvl w:ilvl="0" w:tplc="5F768ADE">
      <w:start w:val="1"/>
      <w:numFmt w:val="decimal"/>
      <w:lvlText w:val="%1."/>
      <w:lvlJc w:val="left"/>
      <w:pPr>
        <w:ind w:left="72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97701D"/>
    <w:multiLevelType w:val="hybridMultilevel"/>
    <w:tmpl w:val="21E2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2E0249"/>
    <w:multiLevelType w:val="hybridMultilevel"/>
    <w:tmpl w:val="21E2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0327CF"/>
    <w:multiLevelType w:val="hybridMultilevel"/>
    <w:tmpl w:val="21E2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7"/>
  </w:num>
  <w:num w:numId="6">
    <w:abstractNumId w:val="1"/>
  </w:num>
  <w:num w:numId="7">
    <w:abstractNumId w:val="8"/>
  </w:num>
  <w:num w:numId="8">
    <w:abstractNumId w:val="10"/>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6C"/>
    <w:rsid w:val="00056A23"/>
    <w:rsid w:val="0006784E"/>
    <w:rsid w:val="0008465A"/>
    <w:rsid w:val="00176497"/>
    <w:rsid w:val="001A56F6"/>
    <w:rsid w:val="001E5559"/>
    <w:rsid w:val="002921B9"/>
    <w:rsid w:val="00314B15"/>
    <w:rsid w:val="0037512A"/>
    <w:rsid w:val="003E7397"/>
    <w:rsid w:val="00444522"/>
    <w:rsid w:val="0048416C"/>
    <w:rsid w:val="004B1EDF"/>
    <w:rsid w:val="004E2B42"/>
    <w:rsid w:val="005845B6"/>
    <w:rsid w:val="005F338E"/>
    <w:rsid w:val="005F604D"/>
    <w:rsid w:val="00620A21"/>
    <w:rsid w:val="007521AF"/>
    <w:rsid w:val="00797A6F"/>
    <w:rsid w:val="007E101D"/>
    <w:rsid w:val="008F25E4"/>
    <w:rsid w:val="008F367F"/>
    <w:rsid w:val="00945575"/>
    <w:rsid w:val="00957DFA"/>
    <w:rsid w:val="009C5125"/>
    <w:rsid w:val="00A24AC1"/>
    <w:rsid w:val="00A67465"/>
    <w:rsid w:val="00A9060A"/>
    <w:rsid w:val="00AE6F22"/>
    <w:rsid w:val="00B272F5"/>
    <w:rsid w:val="00BD3075"/>
    <w:rsid w:val="00BF1E6D"/>
    <w:rsid w:val="00C05C4A"/>
    <w:rsid w:val="00C73131"/>
    <w:rsid w:val="00CD647B"/>
    <w:rsid w:val="00D4736C"/>
    <w:rsid w:val="00EB50E1"/>
    <w:rsid w:val="00F05775"/>
    <w:rsid w:val="00F671BE"/>
    <w:rsid w:val="00F9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6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1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6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1286</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rebeccaweaver007@gmail.com</dc:creator>
  <cp:keywords/>
  <dc:description/>
  <cp:lastModifiedBy>Ty Weaver</cp:lastModifiedBy>
  <cp:revision>16</cp:revision>
  <dcterms:created xsi:type="dcterms:W3CDTF">2019-05-09T18:47:00Z</dcterms:created>
  <dcterms:modified xsi:type="dcterms:W3CDTF">2019-05-26T12:39:00Z</dcterms:modified>
</cp:coreProperties>
</file>